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9468"/>
      </w:tblGrid>
      <w:tr w:rsidR="00F309F5" w:rsidRPr="00026532" w:rsidTr="001B7E45">
        <w:trPr>
          <w:trHeight w:val="2552"/>
          <w:jc w:val="center"/>
        </w:trPr>
        <w:tc>
          <w:tcPr>
            <w:tcW w:w="9468" w:type="dxa"/>
            <w:vAlign w:val="center"/>
          </w:tcPr>
          <w:p w:rsidR="007A3A49" w:rsidRPr="001530BE" w:rsidRDefault="007A3A49" w:rsidP="007A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</w:rPr>
            </w:pPr>
            <w:r w:rsidRPr="001530BE">
              <w:rPr>
                <w:rFonts w:ascii="Times New Roman" w:hAnsi="Times New Roman" w:cs="Times New Roman"/>
                <w:b/>
                <w:shadow/>
              </w:rPr>
              <w:t xml:space="preserve">МУНИЦИПАЛЬНОЕ БЮДЖЕТНОЕ ОБЩЕОБРАЗОВАТЕЛЬНОЕ УЧРЕЖДЕНИЕ </w:t>
            </w:r>
          </w:p>
          <w:p w:rsidR="007A3A49" w:rsidRPr="001530BE" w:rsidRDefault="007A3A49" w:rsidP="007A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</w:rPr>
            </w:pPr>
            <w:r w:rsidRPr="001530BE">
              <w:rPr>
                <w:rFonts w:ascii="Times New Roman" w:hAnsi="Times New Roman" w:cs="Times New Roman"/>
                <w:b/>
                <w:shadow/>
              </w:rPr>
              <w:t>«СТАРОКРЫМСКИЙ УЧЕБНО-ВОСПИТАТЕЛЬНЫЙ  КОМПЛЕКС № 1  «ШКОЛА-ГИМНАЗИЯ»</w:t>
            </w:r>
            <w:r w:rsidR="00683F25">
              <w:rPr>
                <w:rFonts w:ascii="Times New Roman" w:hAnsi="Times New Roman" w:cs="Times New Roman"/>
                <w:b/>
                <w:shadow/>
              </w:rPr>
              <w:t xml:space="preserve"> </w:t>
            </w:r>
            <w:r w:rsidRPr="001530BE">
              <w:rPr>
                <w:rFonts w:ascii="Times New Roman" w:hAnsi="Times New Roman" w:cs="Times New Roman"/>
                <w:b/>
                <w:shadow/>
              </w:rPr>
              <w:t>КИРОВСКОГО РАЙОННА  РЕСПУБЛИКИ  КРЫМ</w:t>
            </w:r>
          </w:p>
          <w:p w:rsidR="00683F25" w:rsidRDefault="00683F25" w:rsidP="007A3A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hadow/>
                <w:sz w:val="20"/>
                <w:szCs w:val="20"/>
              </w:rPr>
            </w:pPr>
          </w:p>
          <w:p w:rsidR="00E66F00" w:rsidRPr="00E66F00" w:rsidRDefault="00E66F00" w:rsidP="00E66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</w:rPr>
            </w:pPr>
            <w:r w:rsidRPr="00E66F00">
              <w:rPr>
                <w:rFonts w:ascii="Times New Roman" w:hAnsi="Times New Roman" w:cs="Times New Roman"/>
                <w:b/>
                <w:sz w:val="18"/>
                <w:szCs w:val="18"/>
              </w:rPr>
              <w:t>Код ОКПО 00809397, Код ОГРН  1149102178213, ИНН 9108117480  КПП 910801001</w:t>
            </w:r>
          </w:p>
          <w:p w:rsidR="00E66F00" w:rsidRPr="00E66F00" w:rsidRDefault="00E66F00" w:rsidP="00E66F0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6F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Юридический адрес:  297345, Республика Крым,  Кировский район,  г. Старый Крым, ул. К. Либкнехта , 33, </w:t>
            </w:r>
          </w:p>
          <w:p w:rsidR="00E66F00" w:rsidRPr="00E66F00" w:rsidRDefault="00E66F00" w:rsidP="00E66F00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F00">
              <w:rPr>
                <w:rFonts w:ascii="Times New Roman" w:hAnsi="Times New Roman" w:cs="Times New Roman"/>
                <w:b/>
                <w:sz w:val="18"/>
                <w:szCs w:val="18"/>
              </w:rPr>
              <w:t>тел.:0(6555) 5-15-97,</w:t>
            </w:r>
            <w:proofErr w:type="gramStart"/>
            <w:r w:rsidRPr="00E66F00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proofErr w:type="gramEnd"/>
            <w:r w:rsidRPr="00E66F0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66F0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E66F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E66F0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skuvk</w:t>
            </w:r>
            <w:proofErr w:type="spellEnd"/>
            <w:r w:rsidRPr="00E66F00">
              <w:rPr>
                <w:rFonts w:ascii="Times New Roman" w:hAnsi="Times New Roman" w:cs="Times New Roman"/>
                <w:b/>
                <w:sz w:val="18"/>
                <w:szCs w:val="18"/>
              </w:rPr>
              <w:t>1@</w:t>
            </w:r>
            <w:r w:rsidRPr="00E66F0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E66F0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Pr="00E66F0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E66F00" w:rsidRDefault="00E66F00" w:rsidP="007A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A49" w:rsidRPr="00C001AD" w:rsidRDefault="007A3A49" w:rsidP="007A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  </w:t>
            </w:r>
          </w:p>
          <w:p w:rsidR="007A3A49" w:rsidRPr="00C001AD" w:rsidRDefault="00BE00A2" w:rsidP="007A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6F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A3A49" w:rsidRPr="00C001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A3A4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66F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3A49" w:rsidRPr="00C001AD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E66F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A3A49" w:rsidRPr="00C001A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7A3A49" w:rsidRPr="00C001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A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A3A49" w:rsidRPr="00C00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№ </w:t>
            </w:r>
            <w:r w:rsidR="00E66F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7A3A49" w:rsidRPr="00C001AD" w:rsidRDefault="007A3A49" w:rsidP="007A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1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 Старый Крым</w:t>
            </w:r>
          </w:p>
          <w:p w:rsidR="00F309F5" w:rsidRPr="00683F25" w:rsidRDefault="00F309F5" w:rsidP="001B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val="uk-UA"/>
              </w:rPr>
            </w:pPr>
          </w:p>
        </w:tc>
      </w:tr>
    </w:tbl>
    <w:p w:rsidR="00BF01A5" w:rsidRDefault="00F309F5" w:rsidP="00BF0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6D5C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="00BF01A5">
        <w:rPr>
          <w:rFonts w:ascii="Times New Roman" w:eastAsia="Times New Roman" w:hAnsi="Times New Roman" w:cs="Times New Roman"/>
          <w:b/>
          <w:i/>
          <w:sz w:val="24"/>
          <w:szCs w:val="24"/>
        </w:rPr>
        <w:t>б</w:t>
      </w:r>
      <w:r w:rsidRPr="00FC6D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F01A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утверждении Дорожной карты по выбору</w:t>
      </w:r>
    </w:p>
    <w:p w:rsidR="00E66F00" w:rsidRDefault="00BF01A5" w:rsidP="00BF0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языка обучения (изучения) в МБОУ «Старокрымский</w:t>
      </w:r>
    </w:p>
    <w:p w:rsidR="00BF01A5" w:rsidRDefault="00BF01A5" w:rsidP="00BF0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УВК №1 «Школа-гимназия»</w:t>
      </w:r>
    </w:p>
    <w:p w:rsidR="00E66F00" w:rsidRPr="00683F25" w:rsidRDefault="00E66F00" w:rsidP="00E66F0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66F00" w:rsidRDefault="00F16ED6" w:rsidP="00E66F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BF01A5">
        <w:rPr>
          <w:rFonts w:ascii="Times New Roman" w:hAnsi="Times New Roman" w:cs="Times New Roman"/>
          <w:sz w:val="24"/>
          <w:szCs w:val="24"/>
        </w:rPr>
        <w:t>На основании Письма Министерства образования, науки и молодежи Республики Крым от 28 декабря 2017года № 01-14/4442 «О дорожной карте по выбору языка обучения (изучения) в образовательных организациях Республики Крым, с целью обеспечения гарантий доступности изучения, развития и сохранения государственных языков Республики Крым и родных языков народов Российской Федерации, проживающих в Республике Крым, реализация конституционного права на общедоступное и бесплатное получение</w:t>
      </w:r>
      <w:proofErr w:type="gramEnd"/>
      <w:r w:rsidR="00BF01A5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образования на родных языках, а также изучение родных языков народов Российской Федерации, проживающих в Республике Крым», обеспечения межнационального согласия</w:t>
      </w:r>
    </w:p>
    <w:p w:rsidR="00112599" w:rsidRPr="00A6303B" w:rsidRDefault="0055372E" w:rsidP="00E66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03B">
        <w:rPr>
          <w:rFonts w:ascii="Times New Roman" w:hAnsi="Times New Roman" w:cs="Times New Roman"/>
          <w:b/>
          <w:i/>
          <w:sz w:val="24"/>
          <w:szCs w:val="24"/>
        </w:rPr>
        <w:t>ПРИКАЗЫВАЮ</w:t>
      </w:r>
      <w:r w:rsidR="005A2177" w:rsidRPr="00A6303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52D41" w:rsidRDefault="00BF01A5" w:rsidP="00C52D4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D41">
        <w:rPr>
          <w:rFonts w:ascii="Times New Roman" w:hAnsi="Times New Roman" w:cs="Times New Roman"/>
          <w:sz w:val="24"/>
          <w:szCs w:val="24"/>
        </w:rPr>
        <w:t xml:space="preserve">Утвердить Дорожную карту по выбору языка обучения (изучения) в </w:t>
      </w:r>
      <w:r w:rsidR="00C52D41" w:rsidRPr="00C52D41">
        <w:rPr>
          <w:rFonts w:ascii="Times New Roman" w:eastAsia="Times New Roman" w:hAnsi="Times New Roman" w:cs="Times New Roman"/>
          <w:sz w:val="24"/>
          <w:szCs w:val="24"/>
        </w:rPr>
        <w:t>МБОУ «Старокрымский</w:t>
      </w:r>
      <w:r w:rsidR="00C52D41" w:rsidRPr="00C5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D41" w:rsidRPr="00C52D41">
        <w:rPr>
          <w:rFonts w:ascii="Times New Roman" w:eastAsia="Times New Roman" w:hAnsi="Times New Roman" w:cs="Times New Roman"/>
          <w:sz w:val="24"/>
          <w:szCs w:val="24"/>
        </w:rPr>
        <w:t>УВК №1 «Школа-гимназия»</w:t>
      </w:r>
      <w:r w:rsidR="00C52D41">
        <w:rPr>
          <w:rFonts w:ascii="Times New Roman" w:eastAsia="Times New Roman" w:hAnsi="Times New Roman" w:cs="Times New Roman"/>
          <w:sz w:val="24"/>
          <w:szCs w:val="24"/>
        </w:rPr>
        <w:t xml:space="preserve"> (далее – Дорожная карта) (приложение)</w:t>
      </w:r>
    </w:p>
    <w:p w:rsidR="00C52D41" w:rsidRDefault="00C52D41" w:rsidP="00C52D4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Заместителю директора по учебно-воспитательной работе Л.И. Мазуренко обеспечить координацию деятельности по выполнению Дорожной карты в 2018-2019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оду</w:t>
      </w:r>
      <w:proofErr w:type="spellEnd"/>
    </w:p>
    <w:p w:rsidR="00C52D41" w:rsidRDefault="00C52D41" w:rsidP="00C52D4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исполнение нормативных правовых документов:</w:t>
      </w:r>
    </w:p>
    <w:p w:rsidR="00C52D41" w:rsidRDefault="00C52D41" w:rsidP="00C52D4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(статья 26)</w:t>
      </w:r>
    </w:p>
    <w:p w:rsidR="00C52D41" w:rsidRDefault="00C52D41" w:rsidP="00C52D4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29.12.2012г. № 273-ФЗ «Об образовании в Российской Федерации» (статьи 5, 14)</w:t>
      </w:r>
    </w:p>
    <w:p w:rsidR="00C52D41" w:rsidRDefault="00C52D41" w:rsidP="00C52D4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от 25.10.1991г. №1807-1 «О языках народов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(ред. от 12.03.2014г.) (стати 2,6,9,10)</w:t>
      </w:r>
    </w:p>
    <w:p w:rsidR="00C52D41" w:rsidRDefault="00C52D41" w:rsidP="00C52D4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ституция Республики Крым (статьи 10,19)</w:t>
      </w:r>
    </w:p>
    <w:p w:rsidR="00C52D41" w:rsidRDefault="00C52D41" w:rsidP="00C52D4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Республики Крым от 06.07.2015г. № 131-ЗРК/2015 «Об образовании в Республике Крым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(статья 11)</w:t>
      </w:r>
    </w:p>
    <w:p w:rsidR="00C52D41" w:rsidRDefault="00C52D41" w:rsidP="00C52D4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поручений Президента Российской Федерации от 28.08.2017г. № Пр-1710 по итогам заседания Совета при Президенте Российской Федерации по межнациональным отношениям 20.07.2017г.</w:t>
      </w:r>
    </w:p>
    <w:p w:rsidR="00C52D41" w:rsidRDefault="00C52D41" w:rsidP="00C52D4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Заместителю директора по учебно-воспитательно</w:t>
      </w:r>
      <w:r>
        <w:rPr>
          <w:rFonts w:ascii="Times New Roman" w:eastAsia="Times New Roman" w:hAnsi="Times New Roman" w:cs="Times New Roman"/>
          <w:sz w:val="24"/>
          <w:szCs w:val="24"/>
        </w:rPr>
        <w:t>й работе  Нечаевой О.О., ответственной за работу сайта гимназии, разместить на официальном сайте и информационно-телекоммуникационной сети «Интернет» настоящий приказ.</w:t>
      </w:r>
    </w:p>
    <w:p w:rsidR="00C52D41" w:rsidRPr="00C52D41" w:rsidRDefault="00C52D41" w:rsidP="00C52D4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исполнения данного приказа оставляю за собой.</w:t>
      </w:r>
    </w:p>
    <w:p w:rsidR="00C52D41" w:rsidRPr="00C52D41" w:rsidRDefault="00C52D41" w:rsidP="00C52D4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004C" w:rsidRDefault="00EF004C" w:rsidP="00F16ED6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5372E" w:rsidRPr="00091654" w:rsidRDefault="002E5DB7" w:rsidP="00553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B1E7C" w:rsidRPr="00091654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E66F00">
        <w:rPr>
          <w:rFonts w:ascii="Times New Roman" w:hAnsi="Times New Roman" w:cs="Times New Roman"/>
          <w:sz w:val="24"/>
          <w:szCs w:val="24"/>
        </w:rPr>
        <w:tab/>
      </w:r>
      <w:r w:rsidR="00E66F00">
        <w:rPr>
          <w:rFonts w:ascii="Times New Roman" w:hAnsi="Times New Roman" w:cs="Times New Roman"/>
          <w:sz w:val="24"/>
          <w:szCs w:val="24"/>
        </w:rPr>
        <w:tab/>
      </w:r>
      <w:r w:rsidR="00E66F00">
        <w:rPr>
          <w:rFonts w:ascii="Times New Roman" w:hAnsi="Times New Roman" w:cs="Times New Roman"/>
          <w:sz w:val="24"/>
          <w:szCs w:val="24"/>
        </w:rPr>
        <w:tab/>
      </w:r>
      <w:r w:rsidR="00E66F00">
        <w:rPr>
          <w:rFonts w:ascii="Times New Roman" w:hAnsi="Times New Roman" w:cs="Times New Roman"/>
          <w:sz w:val="24"/>
          <w:szCs w:val="24"/>
        </w:rPr>
        <w:tab/>
      </w:r>
      <w:r w:rsidR="00E66F00">
        <w:rPr>
          <w:rFonts w:ascii="Times New Roman" w:hAnsi="Times New Roman" w:cs="Times New Roman"/>
          <w:sz w:val="24"/>
          <w:szCs w:val="24"/>
        </w:rPr>
        <w:tab/>
      </w:r>
      <w:r w:rsidR="00E66F00">
        <w:rPr>
          <w:rFonts w:ascii="Times New Roman" w:hAnsi="Times New Roman" w:cs="Times New Roman"/>
          <w:sz w:val="24"/>
          <w:szCs w:val="24"/>
        </w:rPr>
        <w:tab/>
      </w:r>
      <w:r w:rsidR="00E66F00">
        <w:rPr>
          <w:rFonts w:ascii="Times New Roman" w:hAnsi="Times New Roman" w:cs="Times New Roman"/>
          <w:sz w:val="24"/>
          <w:szCs w:val="24"/>
        </w:rPr>
        <w:tab/>
      </w:r>
      <w:r w:rsidR="00E66F00">
        <w:rPr>
          <w:rFonts w:ascii="Times New Roman" w:hAnsi="Times New Roman" w:cs="Times New Roman"/>
          <w:sz w:val="24"/>
          <w:szCs w:val="24"/>
        </w:rPr>
        <w:tab/>
      </w:r>
      <w:r w:rsidR="00E66F00">
        <w:rPr>
          <w:rFonts w:ascii="Times New Roman" w:hAnsi="Times New Roman" w:cs="Times New Roman"/>
          <w:sz w:val="24"/>
          <w:szCs w:val="24"/>
        </w:rPr>
        <w:tab/>
      </w:r>
      <w:r w:rsidR="00E66F00">
        <w:rPr>
          <w:rFonts w:ascii="Times New Roman" w:hAnsi="Times New Roman" w:cs="Times New Roman"/>
          <w:sz w:val="24"/>
          <w:szCs w:val="24"/>
        </w:rPr>
        <w:tab/>
      </w:r>
      <w:r w:rsidR="00E66F00" w:rsidRPr="00091654">
        <w:rPr>
          <w:rFonts w:ascii="Times New Roman" w:hAnsi="Times New Roman" w:cs="Times New Roman"/>
          <w:sz w:val="24"/>
          <w:szCs w:val="24"/>
        </w:rPr>
        <w:t>Н.Г.</w:t>
      </w:r>
      <w:r w:rsidR="00E66F00">
        <w:rPr>
          <w:rFonts w:ascii="Times New Roman" w:hAnsi="Times New Roman" w:cs="Times New Roman"/>
          <w:sz w:val="24"/>
          <w:szCs w:val="24"/>
        </w:rPr>
        <w:t xml:space="preserve"> </w:t>
      </w:r>
      <w:r w:rsidR="00E66F00" w:rsidRPr="00091654">
        <w:rPr>
          <w:rFonts w:ascii="Times New Roman" w:hAnsi="Times New Roman" w:cs="Times New Roman"/>
          <w:sz w:val="24"/>
          <w:szCs w:val="24"/>
        </w:rPr>
        <w:t>Лысенко</w:t>
      </w:r>
    </w:p>
    <w:p w:rsidR="008B1E7C" w:rsidRPr="00091654" w:rsidRDefault="0055372E" w:rsidP="005537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54">
        <w:rPr>
          <w:rFonts w:ascii="Times New Roman" w:hAnsi="Times New Roman" w:cs="Times New Roman"/>
          <w:sz w:val="24"/>
          <w:szCs w:val="24"/>
        </w:rPr>
        <w:tab/>
      </w:r>
      <w:r w:rsidRPr="00091654">
        <w:rPr>
          <w:rFonts w:ascii="Times New Roman" w:hAnsi="Times New Roman" w:cs="Times New Roman"/>
          <w:sz w:val="24"/>
          <w:szCs w:val="24"/>
        </w:rPr>
        <w:tab/>
      </w:r>
      <w:r w:rsidRPr="00091654">
        <w:rPr>
          <w:rFonts w:ascii="Times New Roman" w:hAnsi="Times New Roman" w:cs="Times New Roman"/>
          <w:sz w:val="24"/>
          <w:szCs w:val="24"/>
        </w:rPr>
        <w:tab/>
      </w:r>
      <w:r w:rsidRPr="00091654">
        <w:rPr>
          <w:rFonts w:ascii="Times New Roman" w:hAnsi="Times New Roman" w:cs="Times New Roman"/>
          <w:sz w:val="24"/>
          <w:szCs w:val="24"/>
        </w:rPr>
        <w:tab/>
      </w:r>
      <w:r w:rsidRPr="00091654">
        <w:rPr>
          <w:rFonts w:ascii="Times New Roman" w:hAnsi="Times New Roman" w:cs="Times New Roman"/>
          <w:sz w:val="24"/>
          <w:szCs w:val="24"/>
        </w:rPr>
        <w:tab/>
      </w:r>
      <w:r w:rsidR="008B1E7C" w:rsidRPr="0009165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3A49" w:rsidRPr="00091654">
        <w:rPr>
          <w:rFonts w:ascii="Times New Roman" w:hAnsi="Times New Roman" w:cs="Times New Roman"/>
          <w:sz w:val="24"/>
          <w:szCs w:val="24"/>
        </w:rPr>
        <w:t xml:space="preserve">  </w:t>
      </w:r>
      <w:r w:rsidR="008B1E7C" w:rsidRPr="00091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40B" w:rsidRPr="00803D85" w:rsidRDefault="006835C2" w:rsidP="00803D85">
      <w:pPr>
        <w:spacing w:after="0" w:line="240" w:lineRule="auto"/>
        <w:rPr>
          <w:rFonts w:ascii="Times New Roman" w:hAnsi="Times New Roman" w:cs="Times New Roman"/>
        </w:rPr>
      </w:pPr>
      <w:r w:rsidRPr="00803D85">
        <w:rPr>
          <w:rFonts w:ascii="Times New Roman" w:hAnsi="Times New Roman" w:cs="Times New Roman"/>
        </w:rPr>
        <w:t xml:space="preserve">С приказом </w:t>
      </w:r>
      <w:proofErr w:type="gramStart"/>
      <w:r w:rsidRPr="00803D85">
        <w:rPr>
          <w:rFonts w:ascii="Times New Roman" w:hAnsi="Times New Roman" w:cs="Times New Roman"/>
        </w:rPr>
        <w:t>ознакомлен</w:t>
      </w:r>
      <w:r w:rsidR="00803D85" w:rsidRPr="00803D85">
        <w:rPr>
          <w:rFonts w:ascii="Times New Roman" w:hAnsi="Times New Roman" w:cs="Times New Roman"/>
        </w:rPr>
        <w:t>ы</w:t>
      </w:r>
      <w:proofErr w:type="gramEnd"/>
      <w:r w:rsidRPr="00803D85">
        <w:rPr>
          <w:rFonts w:ascii="Times New Roman" w:hAnsi="Times New Roman" w:cs="Times New Roman"/>
        </w:rPr>
        <w:t>:</w:t>
      </w:r>
    </w:p>
    <w:p w:rsidR="00F16ED6" w:rsidRPr="00803D85" w:rsidRDefault="00F16ED6" w:rsidP="00803D85">
      <w:pPr>
        <w:spacing w:after="0" w:line="240" w:lineRule="auto"/>
        <w:rPr>
          <w:rFonts w:ascii="Times New Roman" w:hAnsi="Times New Roman" w:cs="Times New Roman"/>
        </w:rPr>
      </w:pPr>
      <w:r w:rsidRPr="00803D85">
        <w:rPr>
          <w:rFonts w:ascii="Times New Roman" w:hAnsi="Times New Roman" w:cs="Times New Roman"/>
        </w:rPr>
        <w:tab/>
      </w:r>
      <w:r w:rsidRPr="00803D85">
        <w:rPr>
          <w:rFonts w:ascii="Times New Roman" w:hAnsi="Times New Roman" w:cs="Times New Roman"/>
        </w:rPr>
        <w:tab/>
        <w:t xml:space="preserve">_____________________ </w:t>
      </w:r>
      <w:r w:rsidR="00803D85">
        <w:rPr>
          <w:rFonts w:ascii="Times New Roman" w:hAnsi="Times New Roman" w:cs="Times New Roman"/>
        </w:rPr>
        <w:t>Мазуренко Л.И.</w:t>
      </w:r>
    </w:p>
    <w:p w:rsidR="00803D85" w:rsidRDefault="00803D85" w:rsidP="00803D85">
      <w:pPr>
        <w:spacing w:after="0" w:line="240" w:lineRule="auto"/>
        <w:rPr>
          <w:rFonts w:ascii="Times New Roman" w:hAnsi="Times New Roman" w:cs="Times New Roman"/>
        </w:rPr>
      </w:pPr>
      <w:r w:rsidRPr="00803D85">
        <w:rPr>
          <w:rFonts w:ascii="Times New Roman" w:hAnsi="Times New Roman" w:cs="Times New Roman"/>
        </w:rPr>
        <w:tab/>
      </w:r>
      <w:r w:rsidRPr="00803D85">
        <w:rPr>
          <w:rFonts w:ascii="Times New Roman" w:hAnsi="Times New Roman" w:cs="Times New Roman"/>
        </w:rPr>
        <w:tab/>
        <w:t xml:space="preserve">_____________________ </w:t>
      </w:r>
      <w:r>
        <w:rPr>
          <w:rFonts w:ascii="Times New Roman" w:hAnsi="Times New Roman" w:cs="Times New Roman"/>
        </w:rPr>
        <w:t>Нечаева О.О.</w:t>
      </w:r>
    </w:p>
    <w:p w:rsidR="00C326AD" w:rsidRDefault="00C326AD" w:rsidP="00803D85">
      <w:pPr>
        <w:spacing w:after="0" w:line="240" w:lineRule="auto"/>
        <w:rPr>
          <w:rFonts w:ascii="Times New Roman" w:hAnsi="Times New Roman" w:cs="Times New Roman"/>
        </w:rPr>
      </w:pPr>
    </w:p>
    <w:p w:rsidR="00C326AD" w:rsidRPr="00803D85" w:rsidRDefault="00C326AD" w:rsidP="00803D85">
      <w:pPr>
        <w:spacing w:after="0" w:line="240" w:lineRule="auto"/>
        <w:rPr>
          <w:rFonts w:ascii="Times New Roman" w:hAnsi="Times New Roman" w:cs="Times New Roman"/>
        </w:rPr>
      </w:pPr>
    </w:p>
    <w:p w:rsidR="00C326AD" w:rsidRDefault="00C326AD" w:rsidP="00C326AD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97C52" w:rsidRDefault="00C326AD" w:rsidP="00C326AD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C326AD">
        <w:rPr>
          <w:rFonts w:ascii="Times New Roman" w:hAnsi="Times New Roman" w:cs="Times New Roman"/>
          <w:sz w:val="18"/>
          <w:szCs w:val="18"/>
        </w:rPr>
        <w:lastRenderedPageBreak/>
        <w:t>Приложение 1 к приказу № 12 от 29.01.2018г.</w:t>
      </w:r>
    </w:p>
    <w:p w:rsidR="00C326AD" w:rsidRPr="00C326AD" w:rsidRDefault="00C326AD" w:rsidP="00C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326AD">
        <w:rPr>
          <w:rFonts w:ascii="Times New Roman" w:hAnsi="Times New Roman" w:cs="Times New Roman"/>
          <w:b/>
          <w:sz w:val="24"/>
          <w:szCs w:val="24"/>
        </w:rPr>
        <w:t xml:space="preserve">Дорожная карта по выбору языка обучения (изучения в </w:t>
      </w:r>
      <w:r w:rsidRPr="00C326AD">
        <w:rPr>
          <w:rFonts w:ascii="Times New Roman" w:eastAsia="Times New Roman" w:hAnsi="Times New Roman" w:cs="Times New Roman"/>
          <w:b/>
          <w:sz w:val="24"/>
          <w:szCs w:val="24"/>
        </w:rPr>
        <w:t>МБОУ</w:t>
      </w:r>
      <w:proofErr w:type="gramEnd"/>
    </w:p>
    <w:p w:rsidR="00C326AD" w:rsidRPr="00C326AD" w:rsidRDefault="00C326AD" w:rsidP="00C3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6AD">
        <w:rPr>
          <w:rFonts w:ascii="Times New Roman" w:eastAsia="Times New Roman" w:hAnsi="Times New Roman" w:cs="Times New Roman"/>
          <w:b/>
          <w:sz w:val="24"/>
          <w:szCs w:val="24"/>
        </w:rPr>
        <w:t xml:space="preserve"> «Старокрымский УВК №1 «Школа-гимназия»</w:t>
      </w:r>
      <w:r w:rsidRPr="00C326AD">
        <w:rPr>
          <w:rFonts w:ascii="Times New Roman" w:eastAsia="Times New Roman" w:hAnsi="Times New Roman" w:cs="Times New Roman"/>
          <w:b/>
          <w:sz w:val="24"/>
          <w:szCs w:val="24"/>
        </w:rPr>
        <w:t xml:space="preserve"> в 2018-2019 </w:t>
      </w:r>
      <w:proofErr w:type="spellStart"/>
      <w:r w:rsidRPr="00C326AD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gramStart"/>
      <w:r w:rsidRPr="00C326AD"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gramEnd"/>
      <w:r w:rsidRPr="00C326AD">
        <w:rPr>
          <w:rFonts w:ascii="Times New Roman" w:eastAsia="Times New Roman" w:hAnsi="Times New Roman" w:cs="Times New Roman"/>
          <w:b/>
          <w:sz w:val="24"/>
          <w:szCs w:val="24"/>
        </w:rPr>
        <w:t>оду</w:t>
      </w:r>
      <w:proofErr w:type="spellEnd"/>
    </w:p>
    <w:p w:rsidR="00C326AD" w:rsidRDefault="00C326AD" w:rsidP="00C326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6521"/>
        <w:gridCol w:w="1417"/>
        <w:gridCol w:w="1951"/>
      </w:tblGrid>
      <w:tr w:rsidR="00C326AD" w:rsidTr="003B317C">
        <w:tc>
          <w:tcPr>
            <w:tcW w:w="567" w:type="dxa"/>
          </w:tcPr>
          <w:p w:rsidR="00C326AD" w:rsidRDefault="00C326AD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C326AD" w:rsidRDefault="00C326AD" w:rsidP="00C326AD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6521" w:type="dxa"/>
          </w:tcPr>
          <w:p w:rsidR="00C326AD" w:rsidRDefault="00C326AD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Основные направления деятельности</w:t>
            </w:r>
          </w:p>
        </w:tc>
        <w:tc>
          <w:tcPr>
            <w:tcW w:w="1417" w:type="dxa"/>
          </w:tcPr>
          <w:p w:rsidR="00C326AD" w:rsidRDefault="00C326AD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Сроки реализации</w:t>
            </w:r>
          </w:p>
        </w:tc>
        <w:tc>
          <w:tcPr>
            <w:tcW w:w="1951" w:type="dxa"/>
          </w:tcPr>
          <w:p w:rsidR="00C326AD" w:rsidRDefault="00C326AD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Ответственные исполнители</w:t>
            </w:r>
          </w:p>
        </w:tc>
      </w:tr>
      <w:tr w:rsidR="00C326AD" w:rsidTr="003B317C">
        <w:tc>
          <w:tcPr>
            <w:tcW w:w="567" w:type="dxa"/>
          </w:tcPr>
          <w:p w:rsidR="00C326AD" w:rsidRDefault="00C326AD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1" w:type="dxa"/>
          </w:tcPr>
          <w:p w:rsidR="00C326AD" w:rsidRDefault="00C326AD" w:rsidP="00C326AD">
            <w:pPr>
              <w:rPr>
                <w:szCs w:val="24"/>
              </w:rPr>
            </w:pPr>
            <w:r>
              <w:rPr>
                <w:szCs w:val="24"/>
              </w:rPr>
              <w:t>Размещение на сайте гимназии нормативных правовых документов:</w:t>
            </w:r>
          </w:p>
          <w:p w:rsidR="00C326AD" w:rsidRDefault="00C326AD" w:rsidP="00C326AD">
            <w:pPr>
              <w:pStyle w:val="a3"/>
              <w:numPr>
                <w:ilvl w:val="0"/>
                <w:numId w:val="23"/>
              </w:numPr>
              <w:ind w:left="459" w:hanging="425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Конституция Российской Федерации (статья 26)</w:t>
            </w:r>
          </w:p>
          <w:p w:rsidR="00C326AD" w:rsidRDefault="00C326AD" w:rsidP="00C326AD">
            <w:pPr>
              <w:pStyle w:val="a3"/>
              <w:numPr>
                <w:ilvl w:val="0"/>
                <w:numId w:val="23"/>
              </w:numPr>
              <w:ind w:left="459" w:hanging="425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Федеральный закон от 29.12.2012г. № 273-ФЗ «Об образовании в Российской Федерации» (статьи 5, 14)</w:t>
            </w:r>
          </w:p>
          <w:p w:rsidR="00C326AD" w:rsidRDefault="00C326AD" w:rsidP="00C326AD">
            <w:pPr>
              <w:pStyle w:val="a3"/>
              <w:numPr>
                <w:ilvl w:val="0"/>
                <w:numId w:val="23"/>
              </w:numPr>
              <w:ind w:left="459" w:hanging="425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Закон от 25.10.1991г. №1807-1 «О языках народов Российской Федерации» (ред. от 12.03.2014г.) (стати 2,6,9,10)</w:t>
            </w:r>
          </w:p>
          <w:p w:rsidR="00C326AD" w:rsidRDefault="00C326AD" w:rsidP="00C326AD">
            <w:pPr>
              <w:pStyle w:val="a3"/>
              <w:numPr>
                <w:ilvl w:val="0"/>
                <w:numId w:val="23"/>
              </w:numPr>
              <w:ind w:left="459" w:hanging="425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Конституция Республики Крым (статьи 10,19)</w:t>
            </w:r>
          </w:p>
          <w:p w:rsidR="00C326AD" w:rsidRDefault="00C326AD" w:rsidP="00C326AD">
            <w:pPr>
              <w:pStyle w:val="a3"/>
              <w:numPr>
                <w:ilvl w:val="0"/>
                <w:numId w:val="23"/>
              </w:numPr>
              <w:ind w:left="459" w:hanging="425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Закон Республики Крым от 06.07.2015г. № 131-ЗРК/2015 «Об образовании в Республике Крым» (статья 11)</w:t>
            </w:r>
          </w:p>
          <w:p w:rsidR="00C326AD" w:rsidRDefault="00C326AD" w:rsidP="00C326AD">
            <w:pPr>
              <w:pStyle w:val="a3"/>
              <w:numPr>
                <w:ilvl w:val="0"/>
                <w:numId w:val="23"/>
              </w:numPr>
              <w:ind w:left="459" w:hanging="425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Перечень поручений Президента Российской Федерации от 28.08.2017г. № Пр-1710 по итогам заседания Совета при Президенте Российской Федерации по межнациональным отношениям 20.07.2017г.</w:t>
            </w:r>
          </w:p>
        </w:tc>
        <w:tc>
          <w:tcPr>
            <w:tcW w:w="1417" w:type="dxa"/>
          </w:tcPr>
          <w:p w:rsidR="00C326AD" w:rsidRDefault="00C326AD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Январь, 2018</w:t>
            </w:r>
          </w:p>
        </w:tc>
        <w:tc>
          <w:tcPr>
            <w:tcW w:w="1951" w:type="dxa"/>
          </w:tcPr>
          <w:p w:rsidR="00C326AD" w:rsidRDefault="00C326AD" w:rsidP="00C326AD">
            <w:pPr>
              <w:jc w:val="center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Зам</w:t>
            </w:r>
            <w:proofErr w:type="gramStart"/>
            <w:r>
              <w:rPr>
                <w:rFonts w:eastAsia="Times New Roman"/>
                <w:szCs w:val="24"/>
              </w:rPr>
              <w:t>.д</w:t>
            </w:r>
            <w:proofErr w:type="gramEnd"/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ктора</w:t>
            </w:r>
            <w:proofErr w:type="spellEnd"/>
            <w:r>
              <w:rPr>
                <w:rFonts w:eastAsia="Times New Roman"/>
                <w:szCs w:val="24"/>
              </w:rPr>
              <w:t xml:space="preserve"> по </w:t>
            </w:r>
            <w:r>
              <w:rPr>
                <w:rFonts w:eastAsia="Times New Roman"/>
                <w:szCs w:val="24"/>
              </w:rPr>
              <w:t>УВР</w:t>
            </w:r>
            <w:r>
              <w:rPr>
                <w:rFonts w:eastAsia="Times New Roman"/>
                <w:szCs w:val="24"/>
              </w:rPr>
              <w:t xml:space="preserve">  Нечаев</w:t>
            </w:r>
            <w:r>
              <w:rPr>
                <w:rFonts w:eastAsia="Times New Roman"/>
                <w:szCs w:val="24"/>
              </w:rPr>
              <w:t>а</w:t>
            </w:r>
            <w:r>
              <w:rPr>
                <w:rFonts w:eastAsia="Times New Roman"/>
                <w:szCs w:val="24"/>
              </w:rPr>
              <w:t xml:space="preserve"> О.О</w:t>
            </w:r>
            <w:r>
              <w:rPr>
                <w:szCs w:val="24"/>
              </w:rPr>
              <w:t xml:space="preserve"> </w:t>
            </w:r>
          </w:p>
        </w:tc>
      </w:tr>
      <w:tr w:rsidR="00C326AD" w:rsidTr="003B317C">
        <w:tc>
          <w:tcPr>
            <w:tcW w:w="567" w:type="dxa"/>
          </w:tcPr>
          <w:p w:rsidR="00C326AD" w:rsidRDefault="00C326AD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21" w:type="dxa"/>
          </w:tcPr>
          <w:p w:rsidR="00C326AD" w:rsidRDefault="00C326AD" w:rsidP="00C326AD">
            <w:pPr>
              <w:rPr>
                <w:szCs w:val="24"/>
              </w:rPr>
            </w:pPr>
            <w:r>
              <w:rPr>
                <w:szCs w:val="24"/>
              </w:rPr>
              <w:t>Проведение родительских собраний с родителями будущих первоклассников по определению языка обучения (изучения) на уровень начального общего образования</w:t>
            </w:r>
          </w:p>
        </w:tc>
        <w:tc>
          <w:tcPr>
            <w:tcW w:w="1417" w:type="dxa"/>
          </w:tcPr>
          <w:p w:rsidR="00C326AD" w:rsidRDefault="00C326AD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Июль 2018</w:t>
            </w:r>
          </w:p>
        </w:tc>
        <w:tc>
          <w:tcPr>
            <w:tcW w:w="1951" w:type="dxa"/>
          </w:tcPr>
          <w:p w:rsidR="00C326AD" w:rsidRDefault="00C326AD" w:rsidP="00C326AD">
            <w:pPr>
              <w:jc w:val="center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Зам</w:t>
            </w:r>
            <w:proofErr w:type="gramStart"/>
            <w:r>
              <w:rPr>
                <w:rFonts w:eastAsia="Times New Roman"/>
                <w:szCs w:val="24"/>
              </w:rPr>
              <w:t>.д</w:t>
            </w:r>
            <w:proofErr w:type="gramEnd"/>
            <w:r>
              <w:rPr>
                <w:rFonts w:eastAsia="Times New Roman"/>
                <w:szCs w:val="24"/>
              </w:rPr>
              <w:t>иктора</w:t>
            </w:r>
            <w:proofErr w:type="spellEnd"/>
            <w:r>
              <w:rPr>
                <w:rFonts w:eastAsia="Times New Roman"/>
                <w:szCs w:val="24"/>
              </w:rPr>
              <w:t xml:space="preserve"> по УВР  </w:t>
            </w:r>
            <w:r>
              <w:rPr>
                <w:rFonts w:eastAsia="Times New Roman"/>
                <w:szCs w:val="24"/>
              </w:rPr>
              <w:t>Мазуренко Л.И.</w:t>
            </w:r>
          </w:p>
        </w:tc>
      </w:tr>
      <w:tr w:rsidR="003D0272" w:rsidTr="003B317C">
        <w:tc>
          <w:tcPr>
            <w:tcW w:w="567" w:type="dxa"/>
          </w:tcPr>
          <w:p w:rsidR="003D0272" w:rsidRDefault="003D0272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521" w:type="dxa"/>
          </w:tcPr>
          <w:p w:rsidR="003D0272" w:rsidRDefault="003D0272" w:rsidP="003D0272">
            <w:pPr>
              <w:rPr>
                <w:szCs w:val="24"/>
              </w:rPr>
            </w:pPr>
            <w:r>
              <w:rPr>
                <w:szCs w:val="24"/>
              </w:rPr>
              <w:t xml:space="preserve">Проведение родительских собраний </w:t>
            </w:r>
            <w:r>
              <w:rPr>
                <w:szCs w:val="24"/>
              </w:rPr>
              <w:t>учащихся четвертых классов</w:t>
            </w:r>
            <w:r>
              <w:rPr>
                <w:szCs w:val="24"/>
              </w:rPr>
              <w:t xml:space="preserve"> по определению языка обучения (изучения) на уровень </w:t>
            </w:r>
            <w:r>
              <w:rPr>
                <w:szCs w:val="24"/>
              </w:rPr>
              <w:t>основного</w:t>
            </w:r>
            <w:r>
              <w:rPr>
                <w:szCs w:val="24"/>
              </w:rPr>
              <w:t xml:space="preserve"> общего образования</w:t>
            </w:r>
          </w:p>
        </w:tc>
        <w:tc>
          <w:tcPr>
            <w:tcW w:w="1417" w:type="dxa"/>
          </w:tcPr>
          <w:p w:rsidR="003D0272" w:rsidRDefault="003D0272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 2018</w:t>
            </w:r>
          </w:p>
        </w:tc>
        <w:tc>
          <w:tcPr>
            <w:tcW w:w="1951" w:type="dxa"/>
          </w:tcPr>
          <w:p w:rsidR="003D0272" w:rsidRDefault="003D0272" w:rsidP="000150F7">
            <w:pPr>
              <w:jc w:val="center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Зам</w:t>
            </w:r>
            <w:proofErr w:type="gramStart"/>
            <w:r>
              <w:rPr>
                <w:rFonts w:eastAsia="Times New Roman"/>
                <w:szCs w:val="24"/>
              </w:rPr>
              <w:t>.д</w:t>
            </w:r>
            <w:proofErr w:type="gramEnd"/>
            <w:r>
              <w:rPr>
                <w:rFonts w:eastAsia="Times New Roman"/>
                <w:szCs w:val="24"/>
              </w:rPr>
              <w:t>иктора</w:t>
            </w:r>
            <w:proofErr w:type="spellEnd"/>
            <w:r>
              <w:rPr>
                <w:rFonts w:eastAsia="Times New Roman"/>
                <w:szCs w:val="24"/>
              </w:rPr>
              <w:t xml:space="preserve"> по УВР  </w:t>
            </w:r>
            <w:r>
              <w:rPr>
                <w:rFonts w:eastAsia="Times New Roman"/>
                <w:szCs w:val="24"/>
              </w:rPr>
              <w:t>Мазуренко Л.И.</w:t>
            </w:r>
          </w:p>
        </w:tc>
      </w:tr>
      <w:tr w:rsidR="003D0272" w:rsidTr="003B317C">
        <w:tc>
          <w:tcPr>
            <w:tcW w:w="567" w:type="dxa"/>
          </w:tcPr>
          <w:p w:rsidR="003D0272" w:rsidRDefault="003D0272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21" w:type="dxa"/>
          </w:tcPr>
          <w:p w:rsidR="003D0272" w:rsidRDefault="003D0272" w:rsidP="003D0272">
            <w:pPr>
              <w:rPr>
                <w:szCs w:val="24"/>
              </w:rPr>
            </w:pPr>
            <w:r>
              <w:rPr>
                <w:szCs w:val="24"/>
              </w:rPr>
              <w:t xml:space="preserve">Проведение родительских собраний учащихся </w:t>
            </w:r>
            <w:r>
              <w:rPr>
                <w:szCs w:val="24"/>
              </w:rPr>
              <w:t>девят</w:t>
            </w:r>
            <w:r>
              <w:rPr>
                <w:szCs w:val="24"/>
              </w:rPr>
              <w:t xml:space="preserve">ых классов по определению языка </w:t>
            </w:r>
            <w:r>
              <w:rPr>
                <w:szCs w:val="24"/>
              </w:rPr>
              <w:t xml:space="preserve">изучения </w:t>
            </w:r>
            <w:r>
              <w:rPr>
                <w:szCs w:val="24"/>
              </w:rPr>
              <w:t xml:space="preserve">на уровень </w:t>
            </w:r>
            <w:r>
              <w:rPr>
                <w:szCs w:val="24"/>
              </w:rPr>
              <w:t>среднего</w:t>
            </w:r>
            <w:r>
              <w:rPr>
                <w:szCs w:val="24"/>
              </w:rPr>
              <w:t xml:space="preserve"> общего образования</w:t>
            </w:r>
          </w:p>
        </w:tc>
        <w:tc>
          <w:tcPr>
            <w:tcW w:w="1417" w:type="dxa"/>
          </w:tcPr>
          <w:p w:rsidR="003D0272" w:rsidRDefault="003D0272" w:rsidP="000150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 2018</w:t>
            </w:r>
          </w:p>
        </w:tc>
        <w:tc>
          <w:tcPr>
            <w:tcW w:w="1951" w:type="dxa"/>
          </w:tcPr>
          <w:p w:rsidR="003D0272" w:rsidRDefault="003D0272" w:rsidP="000150F7">
            <w:pPr>
              <w:jc w:val="center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Зам</w:t>
            </w:r>
            <w:proofErr w:type="gramStart"/>
            <w:r>
              <w:rPr>
                <w:rFonts w:eastAsia="Times New Roman"/>
                <w:szCs w:val="24"/>
              </w:rPr>
              <w:t>.д</w:t>
            </w:r>
            <w:proofErr w:type="gramEnd"/>
            <w:r>
              <w:rPr>
                <w:rFonts w:eastAsia="Times New Roman"/>
                <w:szCs w:val="24"/>
              </w:rPr>
              <w:t>иктора</w:t>
            </w:r>
            <w:proofErr w:type="spellEnd"/>
            <w:r>
              <w:rPr>
                <w:rFonts w:eastAsia="Times New Roman"/>
                <w:szCs w:val="24"/>
              </w:rPr>
              <w:t xml:space="preserve"> по УВР  </w:t>
            </w:r>
            <w:r>
              <w:rPr>
                <w:rFonts w:eastAsia="Times New Roman"/>
                <w:szCs w:val="24"/>
              </w:rPr>
              <w:t>Мазуренко Л.И.</w:t>
            </w:r>
          </w:p>
        </w:tc>
      </w:tr>
      <w:tr w:rsidR="00A14D7F" w:rsidTr="003B317C">
        <w:tc>
          <w:tcPr>
            <w:tcW w:w="567" w:type="dxa"/>
          </w:tcPr>
          <w:p w:rsidR="00A14D7F" w:rsidRDefault="00A14D7F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21" w:type="dxa"/>
          </w:tcPr>
          <w:p w:rsidR="00A14D7F" w:rsidRDefault="00A14D7F" w:rsidP="00A14D7F">
            <w:pPr>
              <w:rPr>
                <w:szCs w:val="24"/>
              </w:rPr>
            </w:pPr>
            <w:r>
              <w:rPr>
                <w:szCs w:val="24"/>
              </w:rPr>
              <w:t>Подведение итогов собраний, направление информации об их результатах с указанием количества учащихся по языку обучения (изучения) в органы управления образования</w:t>
            </w:r>
          </w:p>
        </w:tc>
        <w:tc>
          <w:tcPr>
            <w:tcW w:w="1417" w:type="dxa"/>
          </w:tcPr>
          <w:p w:rsidR="00A14D7F" w:rsidRDefault="00A14D7F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Март-апрель 2018</w:t>
            </w:r>
          </w:p>
        </w:tc>
        <w:tc>
          <w:tcPr>
            <w:tcW w:w="1951" w:type="dxa"/>
          </w:tcPr>
          <w:p w:rsidR="00A14D7F" w:rsidRDefault="00A14D7F" w:rsidP="000150F7">
            <w:pPr>
              <w:jc w:val="center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Зам</w:t>
            </w:r>
            <w:proofErr w:type="gramStart"/>
            <w:r>
              <w:rPr>
                <w:rFonts w:eastAsia="Times New Roman"/>
                <w:szCs w:val="24"/>
              </w:rPr>
              <w:t>.д</w:t>
            </w:r>
            <w:proofErr w:type="gramEnd"/>
            <w:r>
              <w:rPr>
                <w:rFonts w:eastAsia="Times New Roman"/>
                <w:szCs w:val="24"/>
              </w:rPr>
              <w:t>иктора</w:t>
            </w:r>
            <w:proofErr w:type="spellEnd"/>
            <w:r>
              <w:rPr>
                <w:rFonts w:eastAsia="Times New Roman"/>
                <w:szCs w:val="24"/>
              </w:rPr>
              <w:t xml:space="preserve"> по УВР  </w:t>
            </w:r>
            <w:r>
              <w:rPr>
                <w:rFonts w:eastAsia="Times New Roman"/>
                <w:szCs w:val="24"/>
              </w:rPr>
              <w:t>Мазуренко Л.И.</w:t>
            </w:r>
          </w:p>
        </w:tc>
      </w:tr>
      <w:tr w:rsidR="00A14D7F" w:rsidTr="003B317C">
        <w:tc>
          <w:tcPr>
            <w:tcW w:w="567" w:type="dxa"/>
          </w:tcPr>
          <w:p w:rsidR="00A14D7F" w:rsidRDefault="00A14D7F" w:rsidP="00C32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521" w:type="dxa"/>
          </w:tcPr>
          <w:p w:rsidR="00A14D7F" w:rsidRDefault="00A14D7F" w:rsidP="00A14D7F">
            <w:pPr>
              <w:rPr>
                <w:szCs w:val="24"/>
              </w:rPr>
            </w:pPr>
            <w:r>
              <w:rPr>
                <w:szCs w:val="24"/>
              </w:rPr>
              <w:t xml:space="preserve">Направление информации о будущих первоклассниках с указанием количества учащихся </w:t>
            </w:r>
            <w:r>
              <w:rPr>
                <w:szCs w:val="24"/>
              </w:rPr>
              <w:t>по языку обучения (изучения) в органы управления образования</w:t>
            </w:r>
          </w:p>
        </w:tc>
        <w:tc>
          <w:tcPr>
            <w:tcW w:w="1417" w:type="dxa"/>
          </w:tcPr>
          <w:p w:rsidR="00A14D7F" w:rsidRPr="00A14D7F" w:rsidRDefault="00A14D7F" w:rsidP="00A14D7F">
            <w:pPr>
              <w:pStyle w:val="a3"/>
              <w:numPr>
                <w:ilvl w:val="0"/>
                <w:numId w:val="24"/>
              </w:numPr>
              <w:ind w:left="318" w:hanging="318"/>
              <w:rPr>
                <w:sz w:val="22"/>
              </w:rPr>
            </w:pPr>
            <w:r w:rsidRPr="00A14D7F">
              <w:rPr>
                <w:sz w:val="22"/>
              </w:rPr>
              <w:t>до 10.07.</w:t>
            </w:r>
          </w:p>
          <w:p w:rsidR="00A14D7F" w:rsidRPr="00A14D7F" w:rsidRDefault="00A14D7F" w:rsidP="00A14D7F">
            <w:pPr>
              <w:pStyle w:val="a3"/>
              <w:numPr>
                <w:ilvl w:val="0"/>
                <w:numId w:val="24"/>
              </w:numPr>
              <w:ind w:left="318" w:hanging="318"/>
              <w:rPr>
                <w:szCs w:val="24"/>
              </w:rPr>
            </w:pPr>
            <w:r>
              <w:rPr>
                <w:sz w:val="22"/>
              </w:rPr>
              <w:t>д</w:t>
            </w:r>
            <w:r w:rsidRPr="00A14D7F">
              <w:rPr>
                <w:sz w:val="22"/>
              </w:rPr>
              <w:t>о 31.08.</w:t>
            </w:r>
          </w:p>
        </w:tc>
        <w:tc>
          <w:tcPr>
            <w:tcW w:w="1951" w:type="dxa"/>
          </w:tcPr>
          <w:p w:rsidR="00A14D7F" w:rsidRDefault="00A14D7F" w:rsidP="000150F7">
            <w:pPr>
              <w:jc w:val="center"/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Зам</w:t>
            </w:r>
            <w:proofErr w:type="gramStart"/>
            <w:r>
              <w:rPr>
                <w:rFonts w:eastAsia="Times New Roman"/>
                <w:szCs w:val="24"/>
              </w:rPr>
              <w:t>.д</w:t>
            </w:r>
            <w:proofErr w:type="gramEnd"/>
            <w:r>
              <w:rPr>
                <w:rFonts w:eastAsia="Times New Roman"/>
                <w:szCs w:val="24"/>
              </w:rPr>
              <w:t>иктора</w:t>
            </w:r>
            <w:proofErr w:type="spellEnd"/>
            <w:r>
              <w:rPr>
                <w:rFonts w:eastAsia="Times New Roman"/>
                <w:szCs w:val="24"/>
              </w:rPr>
              <w:t xml:space="preserve"> по УВР  </w:t>
            </w:r>
            <w:r>
              <w:rPr>
                <w:rFonts w:eastAsia="Times New Roman"/>
                <w:szCs w:val="24"/>
              </w:rPr>
              <w:t>Мазуренко Л.И.</w:t>
            </w:r>
          </w:p>
        </w:tc>
      </w:tr>
    </w:tbl>
    <w:p w:rsidR="00C326AD" w:rsidRPr="00C326AD" w:rsidRDefault="00C326AD" w:rsidP="00C326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326AD" w:rsidRPr="00C326AD" w:rsidSect="003B317C">
      <w:pgSz w:w="11906" w:h="16838"/>
      <w:pgMar w:top="851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66035E"/>
    <w:multiLevelType w:val="hybridMultilevel"/>
    <w:tmpl w:val="D90A0800"/>
    <w:lvl w:ilvl="0" w:tplc="EFDA18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FB3756"/>
    <w:multiLevelType w:val="hybridMultilevel"/>
    <w:tmpl w:val="3140CB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40240"/>
    <w:multiLevelType w:val="hybridMultilevel"/>
    <w:tmpl w:val="1DA4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3502F"/>
    <w:multiLevelType w:val="hybridMultilevel"/>
    <w:tmpl w:val="355089F6"/>
    <w:lvl w:ilvl="0" w:tplc="8146C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3178CB"/>
    <w:multiLevelType w:val="hybridMultilevel"/>
    <w:tmpl w:val="912A8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D77DE"/>
    <w:multiLevelType w:val="hybridMultilevel"/>
    <w:tmpl w:val="D90A0800"/>
    <w:lvl w:ilvl="0" w:tplc="EFDA18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837231"/>
    <w:multiLevelType w:val="hybridMultilevel"/>
    <w:tmpl w:val="D90A0800"/>
    <w:lvl w:ilvl="0" w:tplc="EFDA18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A317EB"/>
    <w:multiLevelType w:val="hybridMultilevel"/>
    <w:tmpl w:val="5650BA18"/>
    <w:lvl w:ilvl="0" w:tplc="01D21E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6B85869"/>
    <w:multiLevelType w:val="hybridMultilevel"/>
    <w:tmpl w:val="5650BA18"/>
    <w:lvl w:ilvl="0" w:tplc="01D21E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E3D329C"/>
    <w:multiLevelType w:val="hybridMultilevel"/>
    <w:tmpl w:val="90A6C59A"/>
    <w:lvl w:ilvl="0" w:tplc="8AFED92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4742A"/>
    <w:multiLevelType w:val="hybridMultilevel"/>
    <w:tmpl w:val="67409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21B0B"/>
    <w:multiLevelType w:val="hybridMultilevel"/>
    <w:tmpl w:val="43602C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BFF135F"/>
    <w:multiLevelType w:val="hybridMultilevel"/>
    <w:tmpl w:val="67409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B00A5"/>
    <w:multiLevelType w:val="hybridMultilevel"/>
    <w:tmpl w:val="E9340DF4"/>
    <w:lvl w:ilvl="0" w:tplc="D0EA164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D3284"/>
    <w:multiLevelType w:val="hybridMultilevel"/>
    <w:tmpl w:val="5A502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B38E1"/>
    <w:multiLevelType w:val="hybridMultilevel"/>
    <w:tmpl w:val="D90A0800"/>
    <w:lvl w:ilvl="0" w:tplc="EFDA18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B5C82"/>
    <w:multiLevelType w:val="hybridMultilevel"/>
    <w:tmpl w:val="79504D18"/>
    <w:lvl w:ilvl="0" w:tplc="F2A8996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EB4266"/>
    <w:multiLevelType w:val="hybridMultilevel"/>
    <w:tmpl w:val="4E6A930E"/>
    <w:lvl w:ilvl="0" w:tplc="BDC239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51146D"/>
    <w:multiLevelType w:val="hybridMultilevel"/>
    <w:tmpl w:val="B76A0FB8"/>
    <w:lvl w:ilvl="0" w:tplc="AF4099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814405"/>
    <w:multiLevelType w:val="hybridMultilevel"/>
    <w:tmpl w:val="5FE42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14AAA"/>
    <w:multiLevelType w:val="hybridMultilevel"/>
    <w:tmpl w:val="ED4C2394"/>
    <w:lvl w:ilvl="0" w:tplc="D0EA164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75212CE"/>
    <w:multiLevelType w:val="hybridMultilevel"/>
    <w:tmpl w:val="8BFE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A7094"/>
    <w:multiLevelType w:val="hybridMultilevel"/>
    <w:tmpl w:val="3C3A0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13"/>
  </w:num>
  <w:num w:numId="5">
    <w:abstractNumId w:val="17"/>
  </w:num>
  <w:num w:numId="6">
    <w:abstractNumId w:val="15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7"/>
  </w:num>
  <w:num w:numId="12">
    <w:abstractNumId w:val="23"/>
  </w:num>
  <w:num w:numId="13">
    <w:abstractNumId w:val="16"/>
  </w:num>
  <w:num w:numId="14">
    <w:abstractNumId w:val="21"/>
  </w:num>
  <w:num w:numId="15">
    <w:abstractNumId w:val="18"/>
  </w:num>
  <w:num w:numId="16">
    <w:abstractNumId w:val="1"/>
  </w:num>
  <w:num w:numId="17">
    <w:abstractNumId w:val="2"/>
  </w:num>
  <w:num w:numId="18">
    <w:abstractNumId w:val="8"/>
  </w:num>
  <w:num w:numId="19">
    <w:abstractNumId w:val="9"/>
  </w:num>
  <w:num w:numId="20">
    <w:abstractNumId w:val="4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9F5"/>
    <w:rsid w:val="00091654"/>
    <w:rsid w:val="000F1883"/>
    <w:rsid w:val="00112599"/>
    <w:rsid w:val="00121D28"/>
    <w:rsid w:val="001530BE"/>
    <w:rsid w:val="00191AEA"/>
    <w:rsid w:val="001A09D5"/>
    <w:rsid w:val="001B7E45"/>
    <w:rsid w:val="001E0070"/>
    <w:rsid w:val="00281F66"/>
    <w:rsid w:val="002D306F"/>
    <w:rsid w:val="002E5DB7"/>
    <w:rsid w:val="00322197"/>
    <w:rsid w:val="003B317C"/>
    <w:rsid w:val="003D0272"/>
    <w:rsid w:val="003D7880"/>
    <w:rsid w:val="003F45E0"/>
    <w:rsid w:val="0046140B"/>
    <w:rsid w:val="004B7642"/>
    <w:rsid w:val="00510BCC"/>
    <w:rsid w:val="0055372E"/>
    <w:rsid w:val="005A2177"/>
    <w:rsid w:val="005A26D7"/>
    <w:rsid w:val="005A76F0"/>
    <w:rsid w:val="005C345D"/>
    <w:rsid w:val="00611526"/>
    <w:rsid w:val="00613CC3"/>
    <w:rsid w:val="00624CBE"/>
    <w:rsid w:val="006835C2"/>
    <w:rsid w:val="00683F25"/>
    <w:rsid w:val="006C6A7F"/>
    <w:rsid w:val="006F3F61"/>
    <w:rsid w:val="007557BD"/>
    <w:rsid w:val="00756F45"/>
    <w:rsid w:val="007A3A49"/>
    <w:rsid w:val="007A5BD0"/>
    <w:rsid w:val="00803D85"/>
    <w:rsid w:val="00811D55"/>
    <w:rsid w:val="008227D2"/>
    <w:rsid w:val="00881F2A"/>
    <w:rsid w:val="008B1E7C"/>
    <w:rsid w:val="008C3DEB"/>
    <w:rsid w:val="009230F1"/>
    <w:rsid w:val="00946C47"/>
    <w:rsid w:val="009B4E04"/>
    <w:rsid w:val="00A038D9"/>
    <w:rsid w:val="00A14D7F"/>
    <w:rsid w:val="00A334F6"/>
    <w:rsid w:val="00A6303B"/>
    <w:rsid w:val="00AA07EA"/>
    <w:rsid w:val="00AB79D9"/>
    <w:rsid w:val="00AF39B8"/>
    <w:rsid w:val="00B338CB"/>
    <w:rsid w:val="00B442B8"/>
    <w:rsid w:val="00B97C52"/>
    <w:rsid w:val="00BB1703"/>
    <w:rsid w:val="00BE00A2"/>
    <w:rsid w:val="00BF01A5"/>
    <w:rsid w:val="00C12135"/>
    <w:rsid w:val="00C16237"/>
    <w:rsid w:val="00C2343E"/>
    <w:rsid w:val="00C31515"/>
    <w:rsid w:val="00C326AD"/>
    <w:rsid w:val="00C52D41"/>
    <w:rsid w:val="00C55279"/>
    <w:rsid w:val="00D62075"/>
    <w:rsid w:val="00D655F3"/>
    <w:rsid w:val="00D84148"/>
    <w:rsid w:val="00DB5415"/>
    <w:rsid w:val="00E36A26"/>
    <w:rsid w:val="00E66F00"/>
    <w:rsid w:val="00E76998"/>
    <w:rsid w:val="00E93DAD"/>
    <w:rsid w:val="00EA4E98"/>
    <w:rsid w:val="00EF004C"/>
    <w:rsid w:val="00F16ED6"/>
    <w:rsid w:val="00F309F5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7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C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1703"/>
    <w:pPr>
      <w:spacing w:after="0" w:line="240" w:lineRule="auto"/>
    </w:pPr>
    <w:rPr>
      <w:rFonts w:ascii="Times New Roman" w:eastAsiaTheme="minorHAnsi" w:hAnsi="Times New Roman" w:cs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B585F-EA2D-4EA5-A3D6-EB33CBC7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Teacher30</dc:creator>
  <cp:keywords/>
  <dc:description/>
  <cp:lastModifiedBy>user</cp:lastModifiedBy>
  <cp:revision>56</cp:revision>
  <cp:lastPrinted>2018-10-12T12:19:00Z</cp:lastPrinted>
  <dcterms:created xsi:type="dcterms:W3CDTF">2015-04-28T11:46:00Z</dcterms:created>
  <dcterms:modified xsi:type="dcterms:W3CDTF">2018-10-12T12:20:00Z</dcterms:modified>
</cp:coreProperties>
</file>